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39" w:rsidRDefault="00BF6DD5" w:rsidP="000A10BA">
      <w:pPr>
        <w:rPr>
          <w:lang w:val="en-US"/>
        </w:rPr>
      </w:pPr>
      <w:r>
        <w:rPr>
          <w:lang w:val="en-US"/>
        </w:rPr>
        <w:t>ANUNŢ COLECTIV</w:t>
      </w: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publicitate</w:t>
      </w:r>
      <w:proofErr w:type="spellEnd"/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95275B" w:rsidP="00BF6DD5">
      <w:pPr>
        <w:jc w:val="left"/>
        <w:rPr>
          <w:lang w:val="hu-HU"/>
        </w:rPr>
      </w:pPr>
      <w:r>
        <w:rPr>
          <w:lang w:val="hu-HU"/>
        </w:rPr>
        <w:t xml:space="preserve">            </w:t>
      </w:r>
      <w:proofErr w:type="spellStart"/>
      <w:r w:rsidR="00831F8D">
        <w:rPr>
          <w:lang w:val="hu-HU"/>
        </w:rPr>
        <w:t>În</w:t>
      </w:r>
      <w:proofErr w:type="spellEnd"/>
      <w:r w:rsidR="00831F8D">
        <w:rPr>
          <w:lang w:val="hu-HU"/>
        </w:rPr>
        <w:t xml:space="preserve"> </w:t>
      </w:r>
      <w:proofErr w:type="spellStart"/>
      <w:r w:rsidR="00831F8D">
        <w:rPr>
          <w:lang w:val="hu-HU"/>
        </w:rPr>
        <w:t>temeiul</w:t>
      </w:r>
      <w:proofErr w:type="spellEnd"/>
      <w:r w:rsidR="00831F8D">
        <w:rPr>
          <w:lang w:val="hu-HU"/>
        </w:rPr>
        <w:t xml:space="preserve"> art. 44,</w:t>
      </w:r>
      <w:r w:rsidR="00400434">
        <w:rPr>
          <w:lang w:val="hu-HU"/>
        </w:rPr>
        <w:t xml:space="preserve"> </w:t>
      </w:r>
      <w:proofErr w:type="spellStart"/>
      <w:r w:rsidR="00400434">
        <w:rPr>
          <w:lang w:val="hu-HU"/>
        </w:rPr>
        <w:t>alin</w:t>
      </w:r>
      <w:proofErr w:type="spellEnd"/>
      <w:r w:rsidR="00400434">
        <w:rPr>
          <w:lang w:val="hu-HU"/>
        </w:rPr>
        <w:t xml:space="preserve"> 3 din </w:t>
      </w:r>
      <w:proofErr w:type="spellStart"/>
      <w:r w:rsidR="00400434">
        <w:rPr>
          <w:lang w:val="hu-HU"/>
        </w:rPr>
        <w:t>Ordona</w:t>
      </w:r>
      <w:r w:rsidR="000E19EA">
        <w:rPr>
          <w:lang w:val="hu-HU"/>
        </w:rPr>
        <w:t>n</w:t>
      </w:r>
      <w:proofErr w:type="spellEnd"/>
      <w:r w:rsidR="000E19EA">
        <w:rPr>
          <w:iCs/>
        </w:rPr>
        <w:t>ţ</w:t>
      </w:r>
      <w:r>
        <w:rPr>
          <w:lang w:val="hu-HU"/>
        </w:rPr>
        <w:t xml:space="preserve">a </w:t>
      </w:r>
      <w:proofErr w:type="spellStart"/>
      <w:r>
        <w:rPr>
          <w:lang w:val="hu-HU"/>
        </w:rPr>
        <w:t>Guvernului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nr</w:t>
      </w:r>
      <w:proofErr w:type="spellEnd"/>
      <w:r>
        <w:rPr>
          <w:lang w:val="hu-HU"/>
        </w:rPr>
        <w:t xml:space="preserve">. 92/2003 </w:t>
      </w:r>
      <w:proofErr w:type="spellStart"/>
      <w:r>
        <w:rPr>
          <w:lang w:val="hu-HU"/>
        </w:rPr>
        <w:t>privind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Codul</w:t>
      </w:r>
      <w:proofErr w:type="spellEnd"/>
      <w:r>
        <w:rPr>
          <w:lang w:val="hu-HU"/>
        </w:rPr>
        <w:t xml:space="preserve"> de </w:t>
      </w:r>
      <w:proofErr w:type="spellStart"/>
      <w:r>
        <w:rPr>
          <w:lang w:val="hu-HU"/>
        </w:rPr>
        <w:t>procedura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fiscala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republicată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cu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modificările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şi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completările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ulterioare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comunicăm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că</w:t>
      </w:r>
      <w:proofErr w:type="spellEnd"/>
      <w:r>
        <w:rPr>
          <w:lang w:val="hu-HU"/>
        </w:rPr>
        <w:t xml:space="preserve"> </w:t>
      </w:r>
      <w:proofErr w:type="gramStart"/>
      <w:r>
        <w:rPr>
          <w:lang w:val="hu-HU"/>
        </w:rPr>
        <w:t>au</w:t>
      </w:r>
      <w:proofErr w:type="gramEnd"/>
      <w:r>
        <w:rPr>
          <w:lang w:val="hu-HU"/>
        </w:rPr>
        <w:t xml:space="preserve"> fost </w:t>
      </w:r>
      <w:proofErr w:type="spellStart"/>
      <w:r>
        <w:rPr>
          <w:lang w:val="hu-HU"/>
        </w:rPr>
        <w:t>emise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acte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administrative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fiscale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pentru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următorii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contri</w:t>
      </w:r>
      <w:r w:rsidR="000E19EA">
        <w:rPr>
          <w:lang w:val="hu-HU"/>
        </w:rPr>
        <w:t>buabili-persoane</w:t>
      </w:r>
      <w:proofErr w:type="spellEnd"/>
      <w:r w:rsidR="000E19EA">
        <w:rPr>
          <w:lang w:val="hu-HU"/>
        </w:rPr>
        <w:t xml:space="preserve"> </w:t>
      </w:r>
      <w:proofErr w:type="spellStart"/>
      <w:r w:rsidR="000E19EA">
        <w:rPr>
          <w:lang w:val="hu-HU"/>
        </w:rPr>
        <w:t>fizice</w:t>
      </w:r>
      <w:proofErr w:type="spellEnd"/>
      <w:r w:rsidR="000E19EA">
        <w:rPr>
          <w:lang w:val="hu-HU"/>
        </w:rPr>
        <w:t xml:space="preserve">, </w:t>
      </w:r>
      <w:proofErr w:type="spellStart"/>
      <w:r w:rsidR="000E19EA">
        <w:rPr>
          <w:lang w:val="hu-HU"/>
        </w:rPr>
        <w:t>afla</w:t>
      </w:r>
      <w:proofErr w:type="spellEnd"/>
      <w:r w:rsidR="000E19EA">
        <w:rPr>
          <w:iCs/>
        </w:rPr>
        <w:t>ţ</w:t>
      </w:r>
      <w:r>
        <w:rPr>
          <w:lang w:val="hu-HU"/>
        </w:rPr>
        <w:t xml:space="preserve">i </w:t>
      </w:r>
      <w:proofErr w:type="spellStart"/>
      <w:r>
        <w:rPr>
          <w:lang w:val="hu-HU"/>
        </w:rPr>
        <w:t>în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tabelul</w:t>
      </w:r>
      <w:proofErr w:type="spellEnd"/>
      <w:r>
        <w:rPr>
          <w:lang w:val="hu-HU"/>
        </w:rPr>
        <w:t xml:space="preserve"> mai </w:t>
      </w:r>
      <w:proofErr w:type="spellStart"/>
      <w:r>
        <w:rPr>
          <w:lang w:val="hu-HU"/>
        </w:rPr>
        <w:t>jos</w:t>
      </w:r>
      <w:proofErr w:type="spellEnd"/>
      <w:r>
        <w:rPr>
          <w:lang w:val="hu-HU"/>
        </w:rPr>
        <w:t>.</w:t>
      </w:r>
    </w:p>
    <w:p w:rsidR="0095275B" w:rsidRDefault="0095275B" w:rsidP="00BF6DD5">
      <w:pPr>
        <w:jc w:val="left"/>
        <w:rPr>
          <w:lang w:val="hu-HU"/>
        </w:rPr>
      </w:pPr>
    </w:p>
    <w:p w:rsidR="0095275B" w:rsidRDefault="0095275B" w:rsidP="00BF6DD5">
      <w:pPr>
        <w:jc w:val="left"/>
        <w:rPr>
          <w:lang w:val="hu-HU"/>
        </w:rPr>
      </w:pPr>
    </w:p>
    <w:p w:rsidR="0095275B" w:rsidRDefault="000E19EA" w:rsidP="00BF6DD5">
      <w:pPr>
        <w:jc w:val="left"/>
        <w:rPr>
          <w:b/>
          <w:lang w:val="hu-HU"/>
        </w:rPr>
      </w:pPr>
      <w:r>
        <w:rPr>
          <w:b/>
          <w:lang w:val="hu-HU"/>
        </w:rPr>
        <w:t xml:space="preserve">           </w:t>
      </w:r>
      <w:proofErr w:type="spellStart"/>
      <w:r w:rsidR="0095275B" w:rsidRPr="000E19EA">
        <w:rPr>
          <w:b/>
          <w:lang w:val="hu-HU"/>
        </w:rPr>
        <w:t>Acte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administrative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fiscale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pot</w:t>
      </w:r>
      <w:proofErr w:type="spellEnd"/>
      <w:r w:rsidR="0095275B" w:rsidRPr="000E19EA">
        <w:rPr>
          <w:b/>
          <w:lang w:val="hu-HU"/>
        </w:rPr>
        <w:t xml:space="preserve"> fi </w:t>
      </w:r>
      <w:proofErr w:type="spellStart"/>
      <w:r w:rsidR="0095275B" w:rsidRPr="000E19EA">
        <w:rPr>
          <w:b/>
          <w:lang w:val="hu-HU"/>
        </w:rPr>
        <w:t>consulate</w:t>
      </w:r>
      <w:proofErr w:type="spellEnd"/>
      <w:r w:rsidR="0095275B" w:rsidRPr="000E19EA">
        <w:rPr>
          <w:b/>
          <w:lang w:val="hu-HU"/>
        </w:rPr>
        <w:t xml:space="preserve"> de </w:t>
      </w:r>
      <w:proofErr w:type="spellStart"/>
      <w:r w:rsidR="0095275B" w:rsidRPr="000E19EA">
        <w:rPr>
          <w:b/>
          <w:lang w:val="hu-HU"/>
        </w:rPr>
        <w:t>titularii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acestora</w:t>
      </w:r>
      <w:proofErr w:type="spellEnd"/>
      <w:r w:rsidR="0095275B" w:rsidRPr="000E19EA">
        <w:rPr>
          <w:b/>
          <w:lang w:val="hu-HU"/>
        </w:rPr>
        <w:t xml:space="preserve"> la </w:t>
      </w:r>
      <w:proofErr w:type="spellStart"/>
      <w:r w:rsidR="0095275B" w:rsidRPr="000E19EA">
        <w:rPr>
          <w:b/>
          <w:lang w:val="hu-HU"/>
        </w:rPr>
        <w:t>sediul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organului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fiscal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emitent</w:t>
      </w:r>
      <w:proofErr w:type="spellEnd"/>
      <w:r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-c</w:t>
      </w:r>
      <w:r w:rsidRPr="000E19EA">
        <w:rPr>
          <w:b/>
          <w:lang w:val="hu-HU"/>
        </w:rPr>
        <w:t>ompartimentul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t</w:t>
      </w:r>
      <w:r w:rsidR="0095275B" w:rsidRPr="000E19EA">
        <w:rPr>
          <w:b/>
          <w:lang w:val="hu-HU"/>
        </w:rPr>
        <w:t>axe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şi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impozite</w:t>
      </w:r>
      <w:proofErr w:type="spellEnd"/>
      <w:r w:rsidRPr="000E19EA">
        <w:rPr>
          <w:b/>
          <w:lang w:val="hu-HU"/>
        </w:rPr>
        <w:t>.</w:t>
      </w:r>
    </w:p>
    <w:p w:rsidR="000E19EA" w:rsidRDefault="000E19EA" w:rsidP="00BF6DD5">
      <w:pPr>
        <w:jc w:val="left"/>
        <w:rPr>
          <w:b/>
          <w:lang w:val="hu-HU"/>
        </w:rPr>
      </w:pPr>
    </w:p>
    <w:p w:rsidR="000E19EA" w:rsidRDefault="000E19EA" w:rsidP="00BF6DD5">
      <w:pPr>
        <w:jc w:val="left"/>
        <w:rPr>
          <w:b/>
          <w:lang w:val="hu-HU"/>
        </w:rPr>
      </w:pPr>
    </w:p>
    <w:p w:rsidR="000E19EA" w:rsidRDefault="000E19EA" w:rsidP="00BF6DD5">
      <w:pPr>
        <w:jc w:val="left"/>
        <w:rPr>
          <w:b/>
          <w:lang w:val="hu-HU"/>
        </w:rPr>
      </w:pPr>
    </w:p>
    <w:tbl>
      <w:tblPr>
        <w:tblStyle w:val="Rcsostblzat"/>
        <w:tblW w:w="0" w:type="auto"/>
        <w:tblLook w:val="04A0"/>
      </w:tblPr>
      <w:tblGrid>
        <w:gridCol w:w="3085"/>
        <w:gridCol w:w="3544"/>
        <w:gridCol w:w="1134"/>
        <w:gridCol w:w="1525"/>
      </w:tblGrid>
      <w:tr w:rsidR="000E19EA" w:rsidTr="004C4F5C">
        <w:tc>
          <w:tcPr>
            <w:tcW w:w="3085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Nume şi prenume</w:t>
            </w:r>
          </w:p>
        </w:tc>
        <w:tc>
          <w:tcPr>
            <w:tcW w:w="3544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1134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Somatia nr.</w:t>
            </w:r>
          </w:p>
        </w:tc>
        <w:tc>
          <w:tcPr>
            <w:tcW w:w="1525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624634" w:rsidP="000E19EA">
            <w:r>
              <w:t>Torok Marco</w:t>
            </w:r>
          </w:p>
        </w:tc>
        <w:tc>
          <w:tcPr>
            <w:tcW w:w="3544" w:type="dxa"/>
          </w:tcPr>
          <w:p w:rsidR="00624634" w:rsidRPr="00624634" w:rsidRDefault="00624634" w:rsidP="000E19EA">
            <w:r>
              <w:t>Salard nr.726</w:t>
            </w:r>
          </w:p>
        </w:tc>
        <w:tc>
          <w:tcPr>
            <w:tcW w:w="1134" w:type="dxa"/>
          </w:tcPr>
          <w:p w:rsidR="00624634" w:rsidRPr="00624634" w:rsidRDefault="00624634" w:rsidP="000E19EA">
            <w:r>
              <w:t>440</w:t>
            </w:r>
          </w:p>
        </w:tc>
        <w:tc>
          <w:tcPr>
            <w:tcW w:w="1525" w:type="dxa"/>
          </w:tcPr>
          <w:p w:rsidR="00624634" w:rsidRPr="00624634" w:rsidRDefault="00624634" w:rsidP="000E19EA">
            <w:r>
              <w:t>27.08.2014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624634" w:rsidP="000E19EA">
            <w:r>
              <w:t>Sur Daniel</w:t>
            </w:r>
          </w:p>
        </w:tc>
        <w:tc>
          <w:tcPr>
            <w:tcW w:w="3544" w:type="dxa"/>
          </w:tcPr>
          <w:p w:rsidR="00624634" w:rsidRPr="00624634" w:rsidRDefault="00624634" w:rsidP="000E19EA">
            <w:r>
              <w:t>Salard nr.96</w:t>
            </w:r>
          </w:p>
        </w:tc>
        <w:tc>
          <w:tcPr>
            <w:tcW w:w="1134" w:type="dxa"/>
          </w:tcPr>
          <w:p w:rsidR="00624634" w:rsidRPr="00624634" w:rsidRDefault="00624634" w:rsidP="000E19EA">
            <w:r>
              <w:t>430</w:t>
            </w:r>
          </w:p>
        </w:tc>
        <w:tc>
          <w:tcPr>
            <w:tcW w:w="1525" w:type="dxa"/>
          </w:tcPr>
          <w:p w:rsidR="00624634" w:rsidRPr="00624634" w:rsidRDefault="00624634" w:rsidP="000E19EA">
            <w:r>
              <w:t>27.08.2014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624634" w:rsidP="000E19EA">
            <w:r>
              <w:t>Bojani Maria</w:t>
            </w:r>
          </w:p>
        </w:tc>
        <w:tc>
          <w:tcPr>
            <w:tcW w:w="3544" w:type="dxa"/>
          </w:tcPr>
          <w:p w:rsidR="00624634" w:rsidRPr="00624634" w:rsidRDefault="00624634" w:rsidP="00624634">
            <w:r>
              <w:t>Sintimreu nr.383</w:t>
            </w:r>
          </w:p>
        </w:tc>
        <w:tc>
          <w:tcPr>
            <w:tcW w:w="1134" w:type="dxa"/>
          </w:tcPr>
          <w:p w:rsidR="00624634" w:rsidRPr="00624634" w:rsidRDefault="00A84091" w:rsidP="000E19EA">
            <w:r>
              <w:t>477</w:t>
            </w:r>
          </w:p>
        </w:tc>
        <w:tc>
          <w:tcPr>
            <w:tcW w:w="1525" w:type="dxa"/>
          </w:tcPr>
          <w:p w:rsidR="00624634" w:rsidRPr="00624634" w:rsidRDefault="00A84091" w:rsidP="000E19EA">
            <w:r>
              <w:t>27.08.2014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A84091" w:rsidP="000E19EA">
            <w:r>
              <w:t>Pasca Ioan-Marius</w:t>
            </w:r>
          </w:p>
        </w:tc>
        <w:tc>
          <w:tcPr>
            <w:tcW w:w="3544" w:type="dxa"/>
          </w:tcPr>
          <w:p w:rsidR="00624634" w:rsidRPr="00624634" w:rsidRDefault="00A84091" w:rsidP="000E19EA">
            <w:r>
              <w:t>Salard nr.844</w:t>
            </w:r>
          </w:p>
        </w:tc>
        <w:tc>
          <w:tcPr>
            <w:tcW w:w="1134" w:type="dxa"/>
          </w:tcPr>
          <w:p w:rsidR="00624634" w:rsidRPr="00624634" w:rsidRDefault="00A84091" w:rsidP="000E19EA">
            <w:r>
              <w:t>302</w:t>
            </w:r>
          </w:p>
        </w:tc>
        <w:tc>
          <w:tcPr>
            <w:tcW w:w="1525" w:type="dxa"/>
          </w:tcPr>
          <w:p w:rsidR="00624634" w:rsidRPr="00624634" w:rsidRDefault="00A84091" w:rsidP="000E19EA">
            <w:r>
              <w:t>11.08.2014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A84091" w:rsidP="000E19EA">
            <w:r>
              <w:t>Varga Alexandru</w:t>
            </w:r>
          </w:p>
        </w:tc>
        <w:tc>
          <w:tcPr>
            <w:tcW w:w="3544" w:type="dxa"/>
          </w:tcPr>
          <w:p w:rsidR="00624634" w:rsidRPr="00624634" w:rsidRDefault="00A84091" w:rsidP="000E19EA">
            <w:r>
              <w:t>Salard nr.1037</w:t>
            </w:r>
          </w:p>
        </w:tc>
        <w:tc>
          <w:tcPr>
            <w:tcW w:w="1134" w:type="dxa"/>
          </w:tcPr>
          <w:p w:rsidR="00624634" w:rsidRPr="00624634" w:rsidRDefault="00A84091" w:rsidP="000E19EA">
            <w:r>
              <w:t>388</w:t>
            </w:r>
          </w:p>
        </w:tc>
        <w:tc>
          <w:tcPr>
            <w:tcW w:w="1525" w:type="dxa"/>
          </w:tcPr>
          <w:p w:rsidR="00624634" w:rsidRPr="00624634" w:rsidRDefault="00A84091" w:rsidP="000E19EA">
            <w:r>
              <w:t>25.08.2014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A84091" w:rsidP="000E19EA">
            <w:r>
              <w:t>Bere Floare</w:t>
            </w:r>
          </w:p>
        </w:tc>
        <w:tc>
          <w:tcPr>
            <w:tcW w:w="3544" w:type="dxa"/>
          </w:tcPr>
          <w:p w:rsidR="00624634" w:rsidRPr="00624634" w:rsidRDefault="00A84091" w:rsidP="000E19EA">
            <w:r>
              <w:t>Salard nr.62</w:t>
            </w:r>
          </w:p>
        </w:tc>
        <w:tc>
          <w:tcPr>
            <w:tcW w:w="1134" w:type="dxa"/>
          </w:tcPr>
          <w:p w:rsidR="00624634" w:rsidRPr="00624634" w:rsidRDefault="00A84091" w:rsidP="000E19EA">
            <w:r>
              <w:t>416</w:t>
            </w:r>
          </w:p>
        </w:tc>
        <w:tc>
          <w:tcPr>
            <w:tcW w:w="1525" w:type="dxa"/>
          </w:tcPr>
          <w:p w:rsidR="00624634" w:rsidRPr="00624634" w:rsidRDefault="00A84091" w:rsidP="000E19EA">
            <w:r>
              <w:t>25.08.2014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A84091" w:rsidP="000E19EA">
            <w:r>
              <w:t>Varga Emil</w:t>
            </w:r>
          </w:p>
        </w:tc>
        <w:tc>
          <w:tcPr>
            <w:tcW w:w="3544" w:type="dxa"/>
          </w:tcPr>
          <w:p w:rsidR="00624634" w:rsidRPr="00624634" w:rsidRDefault="00A84091" w:rsidP="000E19EA">
            <w:r>
              <w:t>Salard nr.1014</w:t>
            </w:r>
          </w:p>
        </w:tc>
        <w:tc>
          <w:tcPr>
            <w:tcW w:w="1134" w:type="dxa"/>
          </w:tcPr>
          <w:p w:rsidR="00624634" w:rsidRPr="00624634" w:rsidRDefault="00A84091" w:rsidP="000E19EA">
            <w:r>
              <w:t>417</w:t>
            </w:r>
          </w:p>
        </w:tc>
        <w:tc>
          <w:tcPr>
            <w:tcW w:w="1525" w:type="dxa"/>
          </w:tcPr>
          <w:p w:rsidR="00624634" w:rsidRPr="00624634" w:rsidRDefault="00A84091" w:rsidP="000E19EA">
            <w:r>
              <w:t>25.08.2014</w:t>
            </w:r>
          </w:p>
        </w:tc>
      </w:tr>
      <w:tr w:rsidR="00624634" w:rsidTr="004C4F5C">
        <w:tc>
          <w:tcPr>
            <w:tcW w:w="3085" w:type="dxa"/>
          </w:tcPr>
          <w:p w:rsidR="00624634" w:rsidRPr="00624634" w:rsidRDefault="00A84091" w:rsidP="000E19EA">
            <w:r>
              <w:t>Farcas Csaba</w:t>
            </w:r>
          </w:p>
        </w:tc>
        <w:tc>
          <w:tcPr>
            <w:tcW w:w="3544" w:type="dxa"/>
          </w:tcPr>
          <w:p w:rsidR="00624634" w:rsidRPr="00624634" w:rsidRDefault="00A84091" w:rsidP="000E19EA">
            <w:r>
              <w:t>Salard nr. 889</w:t>
            </w:r>
          </w:p>
        </w:tc>
        <w:tc>
          <w:tcPr>
            <w:tcW w:w="1134" w:type="dxa"/>
          </w:tcPr>
          <w:p w:rsidR="00624634" w:rsidRPr="00624634" w:rsidRDefault="00A84091" w:rsidP="000E19EA">
            <w:r>
              <w:t>391</w:t>
            </w:r>
          </w:p>
        </w:tc>
        <w:tc>
          <w:tcPr>
            <w:tcW w:w="1525" w:type="dxa"/>
          </w:tcPr>
          <w:p w:rsidR="00624634" w:rsidRPr="00624634" w:rsidRDefault="00A84091" w:rsidP="000E19EA">
            <w:r>
              <w:t>25.08.2014</w:t>
            </w:r>
          </w:p>
        </w:tc>
      </w:tr>
    </w:tbl>
    <w:p w:rsidR="000E19EA" w:rsidRPr="000E19EA" w:rsidRDefault="000E19EA" w:rsidP="00BF6DD5">
      <w:pPr>
        <w:jc w:val="left"/>
        <w:rPr>
          <w:b/>
        </w:rPr>
      </w:pPr>
    </w:p>
    <w:sectPr w:rsidR="000E19EA" w:rsidRPr="000E19EA" w:rsidSect="0090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6DD5"/>
    <w:rsid w:val="000A10BA"/>
    <w:rsid w:val="000E19EA"/>
    <w:rsid w:val="00400434"/>
    <w:rsid w:val="004468C1"/>
    <w:rsid w:val="004C2EE4"/>
    <w:rsid w:val="004C4F5C"/>
    <w:rsid w:val="00624634"/>
    <w:rsid w:val="006E15E2"/>
    <w:rsid w:val="00831F8D"/>
    <w:rsid w:val="00900C39"/>
    <w:rsid w:val="0095275B"/>
    <w:rsid w:val="00A12834"/>
    <w:rsid w:val="00A84091"/>
    <w:rsid w:val="00BF6DD5"/>
    <w:rsid w:val="00E16FB4"/>
    <w:rsid w:val="00EF1EEE"/>
    <w:rsid w:val="00F8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C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E19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F6BB-3668-4B3E-9D31-152931FA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2</cp:revision>
  <dcterms:created xsi:type="dcterms:W3CDTF">2014-09-01T06:32:00Z</dcterms:created>
  <dcterms:modified xsi:type="dcterms:W3CDTF">2014-09-01T06:32:00Z</dcterms:modified>
</cp:coreProperties>
</file>